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975377778"/>
        <w:docPartObj>
          <w:docPartGallery w:val="Cover Pages"/>
          <w:docPartUnique/>
        </w:docPartObj>
      </w:sdtPr>
      <w:sdtContent>
        <w:p w:rsidR="003D72C2" w:rsidRDefault="003D72C2" w:rsidP="003D72C2">
          <w:r>
            <w:rPr>
              <w:noProof/>
            </w:rPr>
            <w:pict>
              <v:group id="Группа 14" o:spid="_x0000_s1027" style="position:absolute;margin-left:349.8pt;margin-top:-36.1pt;width:234.65pt;height:871.2pt;z-index:251659264;mso-position-horizontal-relative:page;mso-position-vertical-relative:page" coordorigin="6599,-474" coordsize="4693,1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" o:allowincell="f">
                <v:group id="Group 364" o:spid="_x0000_s1028" style="position:absolute;left:6599;top:-474;width:4693;height:16307" coordorigin="6845,-474" coordsize="4505,16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9" style="position:absolute;left:6845;top:-474;width:4505;height:16307;visibility:visible;mso-wrap-style:square;v-text-anchor:top" fillcolor="#0070c0" stroked="f" strokecolor="#d8d8d8"/>
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8" o:title="" opacity="52428f" color2="white [3212]" o:opacity2="52428f" type="pattern"/>
                    <v:shadow color="#d8d8d8" offset="3pt,3pt"/>
                  </v:rect>
                </v:group>
                <v:rect id="Rectangle 367" o:spid="_x0000_s1031" style="position:absolute;left:7344;width:3888;height:375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3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D72C2" w:rsidRDefault="003D72C2" w:rsidP="003D72C2">
                            <w:pPr>
                              <w:pStyle w:val="a6"/>
                              <w:ind w:right="488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2023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2" style="position:absolute;left:7329;top:10658;width:3900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3D72C2" w:rsidRDefault="003D72C2" w:rsidP="003D72C2">
                            <w:pPr>
                              <w:pStyle w:val="a6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Буслова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Ольга Сергеевна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3D72C2" w:rsidRDefault="003D72C2" w:rsidP="003D72C2">
                            <w:pPr>
                              <w:pStyle w:val="a6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Старший воспитатель МБДОУ «Детский сад № 10»</w:t>
                            </w:r>
                          </w:p>
                        </w:sdtContent>
                      </w:sdt>
                      <w:p w:rsidR="003D72C2" w:rsidRDefault="003D72C2" w:rsidP="003D72C2">
                        <w:pPr>
                          <w:pStyle w:val="a6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</w:rPr>
                            <w:alias w:val="Дата"/>
                            <w:id w:val="103676103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3-01-01T00:00:00Z"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r>
                              <w:rPr>
                                <w:color w:val="FFFFFF" w:themeColor="background1"/>
                              </w:rPr>
                              <w:t>01.01.2023</w:t>
                            </w:r>
                          </w:sdtContent>
                        </w:sdt>
                        <w:r>
                          <w:rPr>
                            <w:color w:val="FFFFFF" w:themeColor="background1"/>
                          </w:rPr>
                          <w:t xml:space="preserve"> – 14.04.2023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3D72C2" w:rsidRDefault="003D72C2" w:rsidP="003D72C2"/>
        <w:p w:rsidR="003D72C2" w:rsidRDefault="003D72C2" w:rsidP="003D72C2"/>
        <w:p w:rsidR="003D72C2" w:rsidRDefault="003D72C2" w:rsidP="003D72C2"/>
        <w:p w:rsidR="003D72C2" w:rsidRDefault="003D72C2" w:rsidP="003D72C2"/>
        <w:p w:rsidR="003D72C2" w:rsidRDefault="003D72C2" w:rsidP="003D72C2"/>
        <w:p w:rsidR="003D72C2" w:rsidRDefault="003D72C2" w:rsidP="003D72C2">
          <w:r>
            <w:rPr>
              <w:noProof/>
            </w:rPr>
            <w:pict>
              <v:rect id="Прямоугольник 16" o:spid="_x0000_s1026" style="position:absolute;margin-left:0;margin-top:0;width:549.5pt;height:50.4pt;z-index:251660288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" o:allowincell="f" fillcolor="#4f81bd [3204]" strokecolor="white [3212]" strokeweight="1pt">
                <v:textbox style="mso-fit-shape-to-text:t" inset="14.4pt,,14.4pt">
                  <w:txbxContent>
                    <w:sdt>
                      <w:sdtPr>
                        <w:rPr>
                          <w:rFonts w:ascii="Times New Roman" w:eastAsiaTheme="majorEastAsia" w:hAnsi="Times New Roman" w:cs="Times New Roman"/>
                          <w:color w:val="00B050"/>
                          <w:sz w:val="72"/>
                          <w:szCs w:val="72"/>
                        </w:rPr>
                        <w:alias w:val="Название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3D72C2" w:rsidRPr="003D72C2" w:rsidRDefault="003D72C2" w:rsidP="003D72C2">
                          <w:pPr>
                            <w:pStyle w:val="a6"/>
                            <w:shd w:val="clear" w:color="auto" w:fill="C2D69B" w:themeFill="accent3" w:themeFillTint="99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00B050"/>
                              <w:sz w:val="72"/>
                              <w:szCs w:val="72"/>
                            </w:rPr>
                          </w:pPr>
                          <w:r w:rsidRPr="003D72C2">
                            <w:rPr>
                              <w:rFonts w:ascii="Times New Roman" w:eastAsiaTheme="majorEastAsia" w:hAnsi="Times New Roman" w:cs="Times New Roman"/>
                              <w:color w:val="00B050"/>
                              <w:sz w:val="72"/>
                              <w:szCs w:val="72"/>
                            </w:rPr>
                            <w:t>Проект «Чудеса гидропоники»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3D72C2" w:rsidRDefault="003D72C2" w:rsidP="003D72C2"/>
        <w:p w:rsidR="003D72C2" w:rsidRPr="00A87139" w:rsidRDefault="003D72C2" w:rsidP="003D72C2">
          <w:pPr>
            <w:ind w:hanging="851"/>
          </w:pPr>
          <w:r>
            <w:rPr>
              <w:noProof/>
              <w:lang w:eastAsia="ru-RU"/>
            </w:rPr>
            <w:drawing>
              <wp:inline distT="0" distB="0" distL="0" distR="0" wp14:anchorId="6B893AC3" wp14:editId="55261358">
                <wp:extent cx="3732028" cy="2104634"/>
                <wp:effectExtent l="133350" t="114300" r="135255" b="143510"/>
                <wp:docPr id="17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6719" cy="21072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  <a:extLst/>
                      </pic:spPr>
                    </pic:pic>
                  </a:graphicData>
                </a:graphic>
              </wp:inline>
            </w:drawing>
          </w:r>
        </w:p>
      </w:sdtContent>
    </w:sdt>
    <w:p w:rsidR="000B7142" w:rsidRDefault="000B7142" w:rsidP="009B2F88">
      <w:pPr>
        <w:jc w:val="both"/>
        <w:rPr>
          <w:b/>
          <w:sz w:val="36"/>
          <w:szCs w:val="32"/>
        </w:rPr>
      </w:pPr>
    </w:p>
    <w:p w:rsidR="003D72C2" w:rsidRDefault="003D72C2" w:rsidP="009B2F88">
      <w:pPr>
        <w:jc w:val="both"/>
        <w:rPr>
          <w:b/>
          <w:sz w:val="36"/>
          <w:szCs w:val="32"/>
        </w:rPr>
      </w:pPr>
    </w:p>
    <w:p w:rsidR="003D72C2" w:rsidRDefault="003D72C2" w:rsidP="009B2F88">
      <w:pPr>
        <w:jc w:val="both"/>
        <w:rPr>
          <w:b/>
          <w:sz w:val="36"/>
          <w:szCs w:val="32"/>
        </w:rPr>
      </w:pPr>
    </w:p>
    <w:p w:rsidR="003D72C2" w:rsidRDefault="003D72C2" w:rsidP="009B2F88">
      <w:pPr>
        <w:jc w:val="both"/>
        <w:rPr>
          <w:b/>
          <w:sz w:val="36"/>
          <w:szCs w:val="32"/>
        </w:rPr>
      </w:pPr>
    </w:p>
    <w:p w:rsidR="000B7142" w:rsidRDefault="000B7142" w:rsidP="009B2F88">
      <w:pPr>
        <w:jc w:val="both"/>
        <w:rPr>
          <w:b/>
          <w:sz w:val="36"/>
          <w:szCs w:val="32"/>
        </w:rPr>
      </w:pPr>
    </w:p>
    <w:p w:rsidR="000B7142" w:rsidRDefault="000B7142" w:rsidP="009B2F88">
      <w:pPr>
        <w:jc w:val="both"/>
        <w:rPr>
          <w:b/>
          <w:sz w:val="36"/>
          <w:szCs w:val="32"/>
        </w:rPr>
      </w:pPr>
    </w:p>
    <w:p w:rsidR="000B7142" w:rsidRDefault="000B7142" w:rsidP="009B2F88">
      <w:pPr>
        <w:jc w:val="both"/>
        <w:rPr>
          <w:b/>
          <w:sz w:val="36"/>
          <w:szCs w:val="32"/>
        </w:rPr>
      </w:pPr>
    </w:p>
    <w:p w:rsidR="000B7142" w:rsidRDefault="000B7142" w:rsidP="009B2F88">
      <w:pPr>
        <w:jc w:val="both"/>
        <w:rPr>
          <w:b/>
          <w:sz w:val="36"/>
          <w:szCs w:val="32"/>
        </w:rPr>
      </w:pPr>
    </w:p>
    <w:p w:rsidR="003D72C2" w:rsidRDefault="003D72C2" w:rsidP="009B2F88">
      <w:pPr>
        <w:jc w:val="both"/>
        <w:rPr>
          <w:b/>
          <w:sz w:val="36"/>
          <w:szCs w:val="32"/>
        </w:rPr>
      </w:pPr>
    </w:p>
    <w:p w:rsidR="008F5D05" w:rsidRDefault="008F5D05" w:rsidP="008F5D05">
      <w:pPr>
        <w:jc w:val="both"/>
        <w:rPr>
          <w:sz w:val="36"/>
          <w:szCs w:val="32"/>
        </w:rPr>
      </w:pPr>
      <w:r>
        <w:rPr>
          <w:b/>
          <w:sz w:val="36"/>
          <w:szCs w:val="32"/>
        </w:rPr>
        <w:lastRenderedPageBreak/>
        <w:t>Цель проекта:</w:t>
      </w:r>
      <w:r w:rsidRPr="008F5D05">
        <w:rPr>
          <w:b/>
          <w:sz w:val="36"/>
          <w:szCs w:val="32"/>
        </w:rPr>
        <w:t xml:space="preserve"> </w:t>
      </w:r>
      <w:r w:rsidRPr="008F5D05">
        <w:rPr>
          <w:sz w:val="36"/>
          <w:szCs w:val="32"/>
        </w:rPr>
        <w:t>исследовать, можно ли вырастить растения методом гидропоники в условиях группы детского сада</w:t>
      </w:r>
      <w:r>
        <w:rPr>
          <w:sz w:val="36"/>
          <w:szCs w:val="32"/>
        </w:rPr>
        <w:t>.</w:t>
      </w:r>
    </w:p>
    <w:p w:rsidR="008F5D05" w:rsidRPr="008F5D05" w:rsidRDefault="008F5D05" w:rsidP="008F5D05">
      <w:pPr>
        <w:jc w:val="both"/>
        <w:rPr>
          <w:sz w:val="36"/>
          <w:szCs w:val="32"/>
        </w:rPr>
      </w:pPr>
      <w:proofErr w:type="spellStart"/>
      <w:r w:rsidRPr="008F5D05">
        <w:rPr>
          <w:b/>
          <w:bCs/>
          <w:sz w:val="36"/>
          <w:szCs w:val="32"/>
          <w:lang w:val="en-GB"/>
        </w:rPr>
        <w:t>Задачи</w:t>
      </w:r>
      <w:proofErr w:type="spellEnd"/>
      <w:r w:rsidRPr="008F5D05">
        <w:rPr>
          <w:sz w:val="36"/>
          <w:szCs w:val="32"/>
          <w:lang w:val="en-GB"/>
        </w:rPr>
        <w:t xml:space="preserve">: </w:t>
      </w:r>
    </w:p>
    <w:p w:rsidR="003F136F" w:rsidRPr="008F5D05" w:rsidRDefault="0092129F" w:rsidP="008F5D05">
      <w:pPr>
        <w:numPr>
          <w:ilvl w:val="0"/>
          <w:numId w:val="2"/>
        </w:numPr>
        <w:jc w:val="both"/>
        <w:rPr>
          <w:sz w:val="36"/>
          <w:szCs w:val="32"/>
        </w:rPr>
      </w:pPr>
      <w:r w:rsidRPr="008F5D05">
        <w:rPr>
          <w:sz w:val="36"/>
          <w:szCs w:val="32"/>
        </w:rPr>
        <w:t xml:space="preserve"> Изучить литературу по данной теме. </w:t>
      </w:r>
    </w:p>
    <w:p w:rsidR="003F136F" w:rsidRPr="008F5D05" w:rsidRDefault="0092129F" w:rsidP="008F5D05">
      <w:pPr>
        <w:numPr>
          <w:ilvl w:val="0"/>
          <w:numId w:val="2"/>
        </w:numPr>
        <w:jc w:val="both"/>
        <w:rPr>
          <w:sz w:val="36"/>
          <w:szCs w:val="32"/>
        </w:rPr>
      </w:pPr>
      <w:r w:rsidRPr="008F5D05">
        <w:rPr>
          <w:sz w:val="36"/>
          <w:szCs w:val="32"/>
        </w:rPr>
        <w:t xml:space="preserve"> </w:t>
      </w:r>
      <w:proofErr w:type="spellStart"/>
      <w:r w:rsidRPr="008F5D05">
        <w:rPr>
          <w:sz w:val="36"/>
          <w:szCs w:val="32"/>
          <w:lang w:val="en-GB"/>
        </w:rPr>
        <w:t>Освоить</w:t>
      </w:r>
      <w:proofErr w:type="spellEnd"/>
      <w:r w:rsidRPr="008F5D05">
        <w:rPr>
          <w:sz w:val="36"/>
          <w:szCs w:val="32"/>
          <w:lang w:val="en-GB"/>
        </w:rPr>
        <w:t xml:space="preserve"> </w:t>
      </w:r>
      <w:proofErr w:type="spellStart"/>
      <w:r w:rsidRPr="008F5D05">
        <w:rPr>
          <w:sz w:val="36"/>
          <w:szCs w:val="32"/>
          <w:lang w:val="en-GB"/>
        </w:rPr>
        <w:t>метод</w:t>
      </w:r>
      <w:proofErr w:type="spellEnd"/>
      <w:r w:rsidRPr="008F5D05">
        <w:rPr>
          <w:sz w:val="36"/>
          <w:szCs w:val="32"/>
          <w:lang w:val="en-GB"/>
        </w:rPr>
        <w:t xml:space="preserve"> </w:t>
      </w:r>
      <w:proofErr w:type="spellStart"/>
      <w:r w:rsidRPr="008F5D05">
        <w:rPr>
          <w:sz w:val="36"/>
          <w:szCs w:val="32"/>
          <w:lang w:val="en-GB"/>
        </w:rPr>
        <w:t>гидропоники</w:t>
      </w:r>
      <w:proofErr w:type="spellEnd"/>
      <w:r w:rsidRPr="008F5D05">
        <w:rPr>
          <w:sz w:val="36"/>
          <w:szCs w:val="32"/>
        </w:rPr>
        <w:t>.</w:t>
      </w:r>
      <w:r w:rsidRPr="008F5D05">
        <w:rPr>
          <w:sz w:val="36"/>
          <w:szCs w:val="32"/>
          <w:lang w:val="en-GB"/>
        </w:rPr>
        <w:t xml:space="preserve"> </w:t>
      </w:r>
    </w:p>
    <w:p w:rsidR="003F136F" w:rsidRDefault="0092129F" w:rsidP="008F5D05">
      <w:pPr>
        <w:numPr>
          <w:ilvl w:val="0"/>
          <w:numId w:val="2"/>
        </w:numPr>
        <w:jc w:val="both"/>
        <w:rPr>
          <w:sz w:val="36"/>
          <w:szCs w:val="32"/>
        </w:rPr>
      </w:pPr>
      <w:r w:rsidRPr="008F5D05">
        <w:rPr>
          <w:sz w:val="36"/>
          <w:szCs w:val="32"/>
        </w:rPr>
        <w:t xml:space="preserve"> Вырастить образцы репы, редиса, салата и гороха в обычной воде. </w:t>
      </w:r>
    </w:p>
    <w:p w:rsidR="008F5D05" w:rsidRPr="008F5D05" w:rsidRDefault="008F5D05" w:rsidP="00965B57">
      <w:pPr>
        <w:jc w:val="both"/>
        <w:rPr>
          <w:sz w:val="36"/>
          <w:szCs w:val="32"/>
        </w:rPr>
      </w:pPr>
      <w:r w:rsidRPr="00965B57">
        <w:rPr>
          <w:b/>
          <w:bCs/>
          <w:sz w:val="36"/>
          <w:szCs w:val="32"/>
        </w:rPr>
        <w:t>Объект исследования</w:t>
      </w:r>
      <w:r w:rsidRPr="00965B57">
        <w:rPr>
          <w:sz w:val="36"/>
          <w:szCs w:val="32"/>
        </w:rPr>
        <w:t>:</w:t>
      </w:r>
      <w:r w:rsidR="00965B57">
        <w:rPr>
          <w:sz w:val="36"/>
          <w:szCs w:val="32"/>
        </w:rPr>
        <w:t xml:space="preserve"> </w:t>
      </w:r>
      <w:r w:rsidRPr="008F5D05">
        <w:rPr>
          <w:sz w:val="36"/>
          <w:szCs w:val="32"/>
        </w:rPr>
        <w:t>растения: репа, редис, салат, горох</w:t>
      </w:r>
      <w:r w:rsidR="00965B57">
        <w:rPr>
          <w:sz w:val="36"/>
          <w:szCs w:val="32"/>
        </w:rPr>
        <w:t>.</w:t>
      </w:r>
      <w:r w:rsidRPr="00965B57">
        <w:rPr>
          <w:sz w:val="36"/>
          <w:szCs w:val="32"/>
        </w:rPr>
        <w:t xml:space="preserve"> </w:t>
      </w:r>
    </w:p>
    <w:p w:rsidR="008F5D05" w:rsidRDefault="008F5D05" w:rsidP="00965B57">
      <w:pPr>
        <w:jc w:val="both"/>
        <w:rPr>
          <w:sz w:val="36"/>
          <w:szCs w:val="32"/>
        </w:rPr>
      </w:pPr>
      <w:r w:rsidRPr="008F5D05">
        <w:rPr>
          <w:b/>
          <w:bCs/>
          <w:sz w:val="36"/>
          <w:szCs w:val="32"/>
        </w:rPr>
        <w:t>Предмет</w:t>
      </w:r>
      <w:r w:rsidRPr="008F5D05">
        <w:rPr>
          <w:sz w:val="36"/>
          <w:szCs w:val="32"/>
        </w:rPr>
        <w:t xml:space="preserve"> </w:t>
      </w:r>
      <w:r w:rsidRPr="008F5D05">
        <w:rPr>
          <w:b/>
          <w:bCs/>
          <w:sz w:val="36"/>
          <w:szCs w:val="32"/>
        </w:rPr>
        <w:t>исследования:</w:t>
      </w:r>
      <w:r w:rsidRPr="008F5D05">
        <w:rPr>
          <w:sz w:val="36"/>
          <w:szCs w:val="32"/>
        </w:rPr>
        <w:t xml:space="preserve"> гидропоника как метод выращивания растений</w:t>
      </w:r>
      <w:r w:rsidR="00965B57">
        <w:rPr>
          <w:sz w:val="36"/>
          <w:szCs w:val="32"/>
        </w:rPr>
        <w:t>.</w:t>
      </w:r>
      <w:r w:rsidRPr="008F5D05">
        <w:rPr>
          <w:sz w:val="36"/>
          <w:szCs w:val="32"/>
        </w:rPr>
        <w:t xml:space="preserve"> </w:t>
      </w:r>
    </w:p>
    <w:p w:rsidR="0092129F" w:rsidRDefault="0092129F" w:rsidP="009B2F88">
      <w:pPr>
        <w:jc w:val="both"/>
        <w:rPr>
          <w:sz w:val="36"/>
          <w:szCs w:val="32"/>
        </w:rPr>
      </w:pPr>
      <w:r>
        <w:rPr>
          <w:b/>
          <w:sz w:val="36"/>
          <w:szCs w:val="32"/>
        </w:rPr>
        <w:t xml:space="preserve">Методы исследования: </w:t>
      </w:r>
      <w:r w:rsidRPr="0092129F">
        <w:rPr>
          <w:sz w:val="36"/>
          <w:szCs w:val="32"/>
        </w:rPr>
        <w:t>анализ литературных источников, наблюдение.</w:t>
      </w:r>
    </w:p>
    <w:p w:rsidR="0092129F" w:rsidRDefault="0092129F" w:rsidP="0092129F">
      <w:pPr>
        <w:spacing w:after="0"/>
        <w:jc w:val="both"/>
        <w:rPr>
          <w:b/>
          <w:sz w:val="36"/>
          <w:szCs w:val="32"/>
        </w:rPr>
      </w:pPr>
      <w:r w:rsidRPr="0092129F">
        <w:rPr>
          <w:b/>
          <w:sz w:val="36"/>
          <w:szCs w:val="32"/>
        </w:rPr>
        <w:t>Место проведения:</w:t>
      </w:r>
      <w:r>
        <w:rPr>
          <w:b/>
          <w:sz w:val="36"/>
          <w:szCs w:val="32"/>
        </w:rPr>
        <w:t xml:space="preserve"> </w:t>
      </w:r>
    </w:p>
    <w:p w:rsidR="0092129F" w:rsidRPr="0092129F" w:rsidRDefault="0092129F" w:rsidP="0092129F">
      <w:pPr>
        <w:spacing w:after="0"/>
        <w:jc w:val="both"/>
        <w:rPr>
          <w:b/>
          <w:sz w:val="36"/>
          <w:szCs w:val="32"/>
        </w:rPr>
      </w:pPr>
      <w:r w:rsidRPr="0092129F">
        <w:rPr>
          <w:sz w:val="36"/>
          <w:szCs w:val="32"/>
        </w:rPr>
        <w:t>старшая группа МБДОУ «Детский сад № 10» г. Уссурийска.</w:t>
      </w:r>
    </w:p>
    <w:p w:rsidR="0092129F" w:rsidRDefault="0092129F" w:rsidP="0092129F">
      <w:pPr>
        <w:spacing w:after="0"/>
        <w:jc w:val="both"/>
        <w:rPr>
          <w:b/>
          <w:sz w:val="36"/>
          <w:szCs w:val="32"/>
        </w:rPr>
      </w:pPr>
    </w:p>
    <w:p w:rsidR="00965B57" w:rsidRDefault="00965B57" w:rsidP="0092129F">
      <w:pPr>
        <w:spacing w:after="0"/>
        <w:jc w:val="both"/>
        <w:rPr>
          <w:sz w:val="36"/>
          <w:szCs w:val="32"/>
        </w:rPr>
      </w:pPr>
      <w:r w:rsidRPr="00965B57">
        <w:rPr>
          <w:b/>
          <w:sz w:val="36"/>
          <w:szCs w:val="32"/>
        </w:rPr>
        <w:t>Сроки проведения:</w:t>
      </w:r>
      <w:r>
        <w:rPr>
          <w:sz w:val="36"/>
          <w:szCs w:val="32"/>
        </w:rPr>
        <w:t xml:space="preserve"> с 09.01.2023 по 05.02.2023</w:t>
      </w: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  <w:r w:rsidRPr="00965B57">
        <w:rPr>
          <w:b/>
          <w:bCs/>
          <w:sz w:val="36"/>
          <w:szCs w:val="32"/>
          <w:u w:val="single"/>
        </w:rPr>
        <w:lastRenderedPageBreak/>
        <w:t>Гидропоника</w:t>
      </w:r>
      <w:r w:rsidRPr="00965B57">
        <w:rPr>
          <w:sz w:val="36"/>
          <w:szCs w:val="32"/>
        </w:rPr>
        <w:t> — это способ выращивания растений без почвы</w:t>
      </w:r>
      <w:r>
        <w:rPr>
          <w:sz w:val="36"/>
          <w:szCs w:val="32"/>
        </w:rPr>
        <w:t>.</w:t>
      </w:r>
    </w:p>
    <w:p w:rsidR="00965B57" w:rsidRDefault="00965B57" w:rsidP="009B2F88">
      <w:pPr>
        <w:jc w:val="both"/>
        <w:rPr>
          <w:sz w:val="36"/>
          <w:szCs w:val="32"/>
        </w:rPr>
      </w:pPr>
      <w:bookmarkStart w:id="0" w:name="_GoBack"/>
      <w:r w:rsidRPr="00965B57">
        <w:rPr>
          <w:noProof/>
          <w:sz w:val="36"/>
          <w:szCs w:val="32"/>
          <w:lang w:eastAsia="ru-RU"/>
        </w:rPr>
        <w:drawing>
          <wp:inline distT="0" distB="0" distL="0" distR="0">
            <wp:extent cx="5074388" cy="2354095"/>
            <wp:effectExtent l="95250" t="76200" r="107212" b="843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0" cy="2352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End w:id="0"/>
    </w:p>
    <w:p w:rsidR="00965B57" w:rsidRDefault="00965B57" w:rsidP="009B2F88">
      <w:pPr>
        <w:jc w:val="both"/>
        <w:rPr>
          <w:sz w:val="36"/>
          <w:szCs w:val="32"/>
        </w:rPr>
      </w:pPr>
    </w:p>
    <w:p w:rsidR="00562457" w:rsidRDefault="006A57CC" w:rsidP="009B2F88">
      <w:pPr>
        <w:jc w:val="both"/>
        <w:rPr>
          <w:sz w:val="36"/>
          <w:szCs w:val="32"/>
        </w:rPr>
      </w:pPr>
      <w:r w:rsidRPr="00D0497A">
        <w:rPr>
          <w:sz w:val="36"/>
          <w:szCs w:val="32"/>
        </w:rPr>
        <w:t xml:space="preserve">В своей группе мы круглый год выращиваем  в «огороде на подоконнике» зелёный лук, помидоры, петрушку, перец. </w:t>
      </w:r>
    </w:p>
    <w:p w:rsidR="0092129F" w:rsidRDefault="0092129F" w:rsidP="009B2F88">
      <w:pPr>
        <w:jc w:val="both"/>
        <w:rPr>
          <w:sz w:val="36"/>
          <w:szCs w:val="32"/>
        </w:rPr>
      </w:pPr>
    </w:p>
    <w:p w:rsidR="00965B57" w:rsidRDefault="00965B57" w:rsidP="009B2F88">
      <w:pPr>
        <w:jc w:val="both"/>
        <w:rPr>
          <w:sz w:val="36"/>
          <w:szCs w:val="32"/>
        </w:rPr>
      </w:pPr>
      <w:r w:rsidRPr="00965B57">
        <w:rPr>
          <w:noProof/>
          <w:sz w:val="36"/>
          <w:szCs w:val="32"/>
          <w:lang w:eastAsia="ru-RU"/>
        </w:rPr>
        <w:drawing>
          <wp:inline distT="0" distB="0" distL="0" distR="0">
            <wp:extent cx="1791143" cy="2261058"/>
            <wp:effectExtent l="114300" t="76200" r="75757" b="82092"/>
            <wp:docPr id="2" name="Рисунок 2" descr="C:\Users\DetSad\Downloads\1675036681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etSad\Downloads\1675036681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11398" r="3417" b="18710"/>
                    <a:stretch/>
                  </pic:blipFill>
                  <pic:spPr bwMode="auto">
                    <a:xfrm>
                      <a:off x="0" y="0"/>
                      <a:ext cx="1792779" cy="2263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65B57">
        <w:rPr>
          <w:noProof/>
          <w:sz w:val="36"/>
          <w:szCs w:val="32"/>
          <w:lang w:eastAsia="ru-RU"/>
        </w:rPr>
        <w:drawing>
          <wp:inline distT="0" distB="0" distL="0" distR="0">
            <wp:extent cx="3720085" cy="2087925"/>
            <wp:effectExtent l="114300" t="76200" r="89915" b="83775"/>
            <wp:docPr id="3" name="Рисунок 3" descr="E:\суровцева\IMG-20230119-WA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суровцева\IMG-20230119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25525" r="15916" b="20795"/>
                    <a:stretch/>
                  </pic:blipFill>
                  <pic:spPr bwMode="auto">
                    <a:xfrm>
                      <a:off x="0" y="0"/>
                      <a:ext cx="3726227" cy="2091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B576A" w:rsidRDefault="009B2F88" w:rsidP="009B2F88">
      <w:pPr>
        <w:jc w:val="both"/>
        <w:rPr>
          <w:sz w:val="36"/>
          <w:szCs w:val="32"/>
        </w:rPr>
      </w:pPr>
      <w:r w:rsidRPr="00D0497A">
        <w:rPr>
          <w:sz w:val="36"/>
          <w:szCs w:val="32"/>
        </w:rPr>
        <w:t>Оказывается овощи и зелень можно выращивать без почвы, если поместить ростки в «рабочий раствор» - это вода с органическими удобрениями.</w:t>
      </w:r>
    </w:p>
    <w:p w:rsidR="006A57CC" w:rsidRPr="00D0497A" w:rsidRDefault="009B2F88" w:rsidP="009B2F88">
      <w:pPr>
        <w:jc w:val="both"/>
        <w:rPr>
          <w:sz w:val="36"/>
          <w:szCs w:val="32"/>
        </w:rPr>
      </w:pPr>
      <w:r w:rsidRPr="00D0497A">
        <w:rPr>
          <w:sz w:val="36"/>
          <w:szCs w:val="32"/>
        </w:rPr>
        <w:lastRenderedPageBreak/>
        <w:t xml:space="preserve">  </w:t>
      </w:r>
      <w:r w:rsidR="006B576A" w:rsidRPr="006B576A">
        <w:rPr>
          <w:noProof/>
          <w:sz w:val="36"/>
          <w:szCs w:val="32"/>
          <w:lang w:eastAsia="ru-RU"/>
        </w:rPr>
        <w:drawing>
          <wp:inline distT="0" distB="0" distL="0" distR="0">
            <wp:extent cx="2299290" cy="1837567"/>
            <wp:effectExtent l="114300" t="76200" r="101010" b="86483"/>
            <wp:docPr id="4" name="Рисунок 4" descr="D:\гидропоника\1674709470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гидропоника\167470947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1205" r="13585" b="20854"/>
                    <a:stretch/>
                  </pic:blipFill>
                  <pic:spPr bwMode="auto">
                    <a:xfrm>
                      <a:off x="0" y="0"/>
                      <a:ext cx="2299220" cy="1837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6B576A" w:rsidRPr="006B576A">
        <w:rPr>
          <w:noProof/>
          <w:sz w:val="36"/>
          <w:szCs w:val="32"/>
          <w:lang w:eastAsia="ru-RU"/>
        </w:rPr>
        <w:drawing>
          <wp:inline distT="0" distB="0" distL="0" distR="0">
            <wp:extent cx="2767123" cy="1780914"/>
            <wp:effectExtent l="133350" t="57150" r="109427" b="66936"/>
            <wp:docPr id="5" name="Рисунок 5" descr="C:\Users\DetSad\Downloads\1675036681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DetSad\Downloads\1675036681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25365" b="19998"/>
                    <a:stretch/>
                  </pic:blipFill>
                  <pic:spPr bwMode="auto">
                    <a:xfrm>
                      <a:off x="0" y="0"/>
                      <a:ext cx="2770385" cy="1783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15D19" w:rsidRPr="00D0497A" w:rsidRDefault="00015D19" w:rsidP="009B2F88">
      <w:pPr>
        <w:jc w:val="both"/>
        <w:rPr>
          <w:sz w:val="36"/>
          <w:szCs w:val="32"/>
        </w:rPr>
      </w:pPr>
      <w:r w:rsidRPr="00D0497A">
        <w:rPr>
          <w:sz w:val="36"/>
          <w:szCs w:val="32"/>
        </w:rPr>
        <w:t>Но так как для безопасности в детском саду  удобрения  применять</w:t>
      </w:r>
      <w:r w:rsidR="00AE2852">
        <w:rPr>
          <w:sz w:val="36"/>
          <w:szCs w:val="32"/>
        </w:rPr>
        <w:t xml:space="preserve"> нельзя, мы решили узнать</w:t>
      </w:r>
      <w:r w:rsidR="006B576A">
        <w:rPr>
          <w:sz w:val="36"/>
          <w:szCs w:val="32"/>
        </w:rPr>
        <w:t>,</w:t>
      </w:r>
      <w:r w:rsidR="00AE2852">
        <w:rPr>
          <w:sz w:val="36"/>
          <w:szCs w:val="32"/>
        </w:rPr>
        <w:t xml:space="preserve"> </w:t>
      </w:r>
      <w:r w:rsidR="004E5C37" w:rsidRPr="00D0497A">
        <w:rPr>
          <w:sz w:val="36"/>
          <w:szCs w:val="32"/>
        </w:rPr>
        <w:t xml:space="preserve">можно ли вырастить растения методом гидропоники </w:t>
      </w:r>
      <w:r w:rsidR="006B576A">
        <w:rPr>
          <w:sz w:val="36"/>
          <w:szCs w:val="32"/>
        </w:rPr>
        <w:t>в нашей группе</w:t>
      </w:r>
      <w:r w:rsidR="00AE2852">
        <w:rPr>
          <w:sz w:val="36"/>
          <w:szCs w:val="32"/>
        </w:rPr>
        <w:t>?</w:t>
      </w:r>
    </w:p>
    <w:p w:rsidR="00D0497A" w:rsidRDefault="00D0497A" w:rsidP="009B2F88">
      <w:pPr>
        <w:jc w:val="both"/>
        <w:rPr>
          <w:sz w:val="36"/>
          <w:szCs w:val="32"/>
        </w:rPr>
      </w:pPr>
      <w:r w:rsidRPr="00D0497A">
        <w:rPr>
          <w:sz w:val="36"/>
          <w:szCs w:val="32"/>
        </w:rPr>
        <w:t xml:space="preserve">Мы изучили литературу, просмотрели </w:t>
      </w:r>
      <w:r w:rsidR="00015D19" w:rsidRPr="00D0497A">
        <w:rPr>
          <w:sz w:val="36"/>
          <w:szCs w:val="32"/>
        </w:rPr>
        <w:t>видео</w:t>
      </w:r>
      <w:r w:rsidRPr="00D0497A">
        <w:rPr>
          <w:sz w:val="36"/>
          <w:szCs w:val="32"/>
        </w:rPr>
        <w:t>ролики про гидропонику.</w:t>
      </w:r>
    </w:p>
    <w:p w:rsidR="006B576A" w:rsidRPr="00AE2852" w:rsidRDefault="006B576A" w:rsidP="009B2F88">
      <w:pPr>
        <w:jc w:val="both"/>
        <w:rPr>
          <w:b/>
          <w:sz w:val="36"/>
          <w:szCs w:val="32"/>
        </w:rPr>
      </w:pPr>
      <w:r w:rsidRPr="006B576A"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5099050" cy="3096344"/>
            <wp:effectExtent l="114300" t="76200" r="101600" b="85006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7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2102"/>
                    <a:stretch/>
                  </pic:blipFill>
                  <pic:spPr bwMode="auto">
                    <a:xfrm>
                      <a:off x="0" y="0"/>
                      <a:ext cx="5099050" cy="3096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D19" w:rsidRPr="00D0497A" w:rsidRDefault="00AE2852" w:rsidP="009B2F88">
      <w:pPr>
        <w:jc w:val="both"/>
        <w:rPr>
          <w:sz w:val="36"/>
          <w:szCs w:val="32"/>
        </w:rPr>
      </w:pPr>
      <w:r>
        <w:rPr>
          <w:sz w:val="36"/>
          <w:szCs w:val="32"/>
        </w:rPr>
        <w:t>Мы с</w:t>
      </w:r>
      <w:r w:rsidR="00015D19" w:rsidRPr="00D0497A">
        <w:rPr>
          <w:sz w:val="36"/>
          <w:szCs w:val="32"/>
        </w:rPr>
        <w:t>делали из темной пластиковой бутылки приспособление, поместили в горлышко бутылки кокосовый наполнитель, керамзит</w:t>
      </w:r>
      <w:r w:rsidR="00D0497A" w:rsidRPr="00D0497A">
        <w:rPr>
          <w:sz w:val="36"/>
          <w:szCs w:val="32"/>
        </w:rPr>
        <w:t xml:space="preserve"> (лёгкий пористый строительный материал из глины</w:t>
      </w:r>
      <w:r>
        <w:rPr>
          <w:sz w:val="36"/>
          <w:szCs w:val="32"/>
        </w:rPr>
        <w:t xml:space="preserve"> – показать всем</w:t>
      </w:r>
      <w:r w:rsidR="00D0497A" w:rsidRPr="00D0497A">
        <w:rPr>
          <w:sz w:val="36"/>
          <w:szCs w:val="32"/>
        </w:rPr>
        <w:t>)</w:t>
      </w:r>
      <w:r w:rsidR="00015D19" w:rsidRPr="00D0497A">
        <w:rPr>
          <w:sz w:val="36"/>
          <w:szCs w:val="32"/>
        </w:rPr>
        <w:t>, дно бутылки наполнили водой</w:t>
      </w:r>
      <w:r w:rsidR="00D0497A" w:rsidRPr="00D0497A">
        <w:rPr>
          <w:sz w:val="36"/>
          <w:szCs w:val="32"/>
        </w:rPr>
        <w:t>. Затем поместили туда репу</w:t>
      </w:r>
      <w:r w:rsidR="00015D19" w:rsidRPr="00D0497A">
        <w:rPr>
          <w:sz w:val="36"/>
          <w:szCs w:val="32"/>
        </w:rPr>
        <w:t>, и наблюдали за ростом и развитием листьев.</w:t>
      </w:r>
    </w:p>
    <w:p w:rsidR="006B576A" w:rsidRDefault="006B576A" w:rsidP="009B2F88">
      <w:pPr>
        <w:jc w:val="both"/>
        <w:rPr>
          <w:noProof/>
          <w:lang w:eastAsia="ru-RU"/>
        </w:rPr>
      </w:pPr>
      <w:r w:rsidRPr="006B576A"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2214230" cy="3351044"/>
            <wp:effectExtent l="114300" t="76200" r="90820" b="77956"/>
            <wp:docPr id="8" name="Рисунок 8" descr="E:\суровцева\IMG-20230120-WA0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суровцева\IMG-20230120-WA0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30" cy="3359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6B576A">
        <w:rPr>
          <w:noProof/>
          <w:lang w:eastAsia="ru-RU"/>
        </w:rPr>
        <w:t xml:space="preserve"> </w:t>
      </w:r>
      <w:r w:rsidRPr="006B576A"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2477829" cy="3357925"/>
            <wp:effectExtent l="114300" t="76200" r="93921" b="71075"/>
            <wp:docPr id="9" name="Рисунок 9" descr="D:\гидропоника\1674698218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гидропоника\1674698218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 r="17025" b="4104"/>
                    <a:stretch/>
                  </pic:blipFill>
                  <pic:spPr bwMode="auto">
                    <a:xfrm>
                      <a:off x="0" y="0"/>
                      <a:ext cx="2480763" cy="3361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B576A" w:rsidRDefault="006B576A" w:rsidP="009B2F88">
      <w:pPr>
        <w:jc w:val="both"/>
        <w:rPr>
          <w:b/>
          <w:sz w:val="36"/>
          <w:szCs w:val="32"/>
        </w:rPr>
      </w:pPr>
    </w:p>
    <w:p w:rsidR="00015D19" w:rsidRDefault="00562457" w:rsidP="009B2F88">
      <w:pPr>
        <w:jc w:val="both"/>
        <w:rPr>
          <w:sz w:val="36"/>
          <w:szCs w:val="32"/>
        </w:rPr>
      </w:pPr>
      <w:r>
        <w:rPr>
          <w:sz w:val="36"/>
          <w:szCs w:val="32"/>
        </w:rPr>
        <w:t>Д</w:t>
      </w:r>
      <w:r w:rsidR="00015D19" w:rsidRPr="00D0497A">
        <w:rPr>
          <w:sz w:val="36"/>
          <w:szCs w:val="32"/>
        </w:rPr>
        <w:t>ля пр</w:t>
      </w:r>
      <w:r>
        <w:rPr>
          <w:sz w:val="36"/>
          <w:szCs w:val="32"/>
        </w:rPr>
        <w:t>орастания семян бинт залили водой, поместили туда семена и накрыли</w:t>
      </w:r>
      <w:r w:rsidR="00015D19" w:rsidRPr="00D0497A">
        <w:rPr>
          <w:sz w:val="36"/>
          <w:szCs w:val="32"/>
        </w:rPr>
        <w:t xml:space="preserve"> для парникового эффекта.</w:t>
      </w:r>
    </w:p>
    <w:p w:rsidR="006B576A" w:rsidRDefault="006B576A" w:rsidP="009B2F88">
      <w:pPr>
        <w:jc w:val="both"/>
        <w:rPr>
          <w:sz w:val="36"/>
          <w:szCs w:val="32"/>
        </w:rPr>
      </w:pPr>
    </w:p>
    <w:p w:rsidR="006B576A" w:rsidRPr="00D0497A" w:rsidRDefault="006B576A" w:rsidP="009B2F88">
      <w:pPr>
        <w:jc w:val="both"/>
        <w:rPr>
          <w:sz w:val="36"/>
          <w:szCs w:val="32"/>
        </w:rPr>
      </w:pPr>
      <w:r w:rsidRPr="006B576A">
        <w:rPr>
          <w:noProof/>
          <w:sz w:val="36"/>
          <w:szCs w:val="32"/>
          <w:lang w:eastAsia="ru-RU"/>
        </w:rPr>
        <w:drawing>
          <wp:inline distT="0" distB="0" distL="0" distR="0">
            <wp:extent cx="2545339" cy="3118912"/>
            <wp:effectExtent l="114300" t="76200" r="102611" b="81488"/>
            <wp:docPr id="10" name="Рисунок 10" descr="C:\Users\DetSad\Downloads\1675036719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DetSad\Downloads\16750367196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39" cy="3118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sz w:val="36"/>
          <w:szCs w:val="32"/>
        </w:rPr>
        <w:t xml:space="preserve"> </w:t>
      </w:r>
      <w:r w:rsidRPr="006B576A">
        <w:rPr>
          <w:noProof/>
          <w:sz w:val="36"/>
          <w:szCs w:val="32"/>
          <w:lang w:eastAsia="ru-RU"/>
        </w:rPr>
        <w:drawing>
          <wp:inline distT="0" distB="0" distL="0" distR="0">
            <wp:extent cx="2293733" cy="3098736"/>
            <wp:effectExtent l="114300" t="76200" r="106567" b="82614"/>
            <wp:docPr id="12" name="Рисунок 12" descr="E:\суровцева\IMG-20230120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суровцева\IMG-2023012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2" t="3380" b="25451"/>
                    <a:stretch/>
                  </pic:blipFill>
                  <pic:spPr bwMode="auto">
                    <a:xfrm>
                      <a:off x="0" y="0"/>
                      <a:ext cx="2293733" cy="3098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15D19" w:rsidRPr="00D0497A" w:rsidRDefault="00015D19" w:rsidP="009B2F88">
      <w:pPr>
        <w:jc w:val="both"/>
        <w:rPr>
          <w:sz w:val="36"/>
          <w:szCs w:val="32"/>
        </w:rPr>
      </w:pPr>
      <w:r w:rsidRPr="00D0497A">
        <w:rPr>
          <w:sz w:val="36"/>
          <w:szCs w:val="32"/>
        </w:rPr>
        <w:lastRenderedPageBreak/>
        <w:t xml:space="preserve"> После прорастания семян, готовые р</w:t>
      </w:r>
      <w:r w:rsidR="00D0497A" w:rsidRPr="00D0497A">
        <w:rPr>
          <w:sz w:val="36"/>
          <w:szCs w:val="32"/>
        </w:rPr>
        <w:t>осточки поместили на специальный</w:t>
      </w:r>
      <w:r w:rsidR="006B576A">
        <w:rPr>
          <w:sz w:val="36"/>
          <w:szCs w:val="32"/>
        </w:rPr>
        <w:t xml:space="preserve"> </w:t>
      </w:r>
      <w:r w:rsidRPr="00D0497A">
        <w:rPr>
          <w:sz w:val="36"/>
          <w:szCs w:val="32"/>
        </w:rPr>
        <w:t>материал, который</w:t>
      </w:r>
      <w:r w:rsidR="00562457">
        <w:rPr>
          <w:sz w:val="36"/>
          <w:szCs w:val="32"/>
        </w:rPr>
        <w:t xml:space="preserve"> удерживает влагу</w:t>
      </w:r>
      <w:r w:rsidRPr="00D0497A">
        <w:rPr>
          <w:sz w:val="36"/>
          <w:szCs w:val="32"/>
        </w:rPr>
        <w:t>.</w:t>
      </w:r>
    </w:p>
    <w:p w:rsidR="006B576A" w:rsidRDefault="006B576A" w:rsidP="009B2F88">
      <w:pPr>
        <w:jc w:val="both"/>
        <w:rPr>
          <w:b/>
          <w:sz w:val="36"/>
          <w:szCs w:val="32"/>
        </w:rPr>
      </w:pPr>
      <w:r w:rsidRPr="006B576A"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2033477" cy="2741428"/>
            <wp:effectExtent l="95250" t="95250" r="100123" b="97022"/>
            <wp:docPr id="11" name="Рисунок 11" descr="E:\суровцева\IMG-20230120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суровцева\IMG-2023012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" b="10838"/>
                    <a:stretch/>
                  </pic:blipFill>
                  <pic:spPr bwMode="auto">
                    <a:xfrm>
                      <a:off x="0" y="0"/>
                      <a:ext cx="2035818" cy="274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6B576A">
        <w:rPr>
          <w:noProof/>
          <w:lang w:eastAsia="ru-RU"/>
        </w:rPr>
        <w:t xml:space="preserve"> </w:t>
      </w:r>
      <w:r w:rsidRPr="006B576A">
        <w:rPr>
          <w:b/>
          <w:noProof/>
          <w:sz w:val="36"/>
          <w:szCs w:val="32"/>
          <w:lang w:eastAsia="ru-RU"/>
        </w:rPr>
        <w:drawing>
          <wp:inline distT="0" distB="0" distL="0" distR="0">
            <wp:extent cx="3255394" cy="1910507"/>
            <wp:effectExtent l="114300" t="76200" r="97406" b="70693"/>
            <wp:docPr id="13" name="Рисунок 13" descr="D:\гидропоника\1674709470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гидропоника\167470947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9" t="52381" r="11357"/>
                    <a:stretch/>
                  </pic:blipFill>
                  <pic:spPr bwMode="auto">
                    <a:xfrm>
                      <a:off x="0" y="0"/>
                      <a:ext cx="3262127" cy="1914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15D19" w:rsidRPr="00D0497A" w:rsidRDefault="00562457" w:rsidP="009B2F88">
      <w:pPr>
        <w:jc w:val="both"/>
        <w:rPr>
          <w:sz w:val="36"/>
          <w:szCs w:val="32"/>
        </w:rPr>
      </w:pPr>
      <w:r>
        <w:rPr>
          <w:sz w:val="36"/>
          <w:szCs w:val="32"/>
        </w:rPr>
        <w:t>И так мы н</w:t>
      </w:r>
      <w:r w:rsidR="00015D19" w:rsidRPr="00D0497A">
        <w:rPr>
          <w:sz w:val="36"/>
          <w:szCs w:val="32"/>
        </w:rPr>
        <w:t xml:space="preserve">аблюдали за развитием ростков </w:t>
      </w:r>
      <w:r w:rsidR="00AE2852">
        <w:rPr>
          <w:sz w:val="36"/>
          <w:szCs w:val="32"/>
        </w:rPr>
        <w:t xml:space="preserve">репы, </w:t>
      </w:r>
      <w:r w:rsidR="00015D19" w:rsidRPr="00D0497A">
        <w:rPr>
          <w:sz w:val="36"/>
          <w:szCs w:val="32"/>
        </w:rPr>
        <w:t>салата, редиса, гороха.</w:t>
      </w:r>
    </w:p>
    <w:p w:rsidR="00AE2852" w:rsidRDefault="006B576A" w:rsidP="009B2F88">
      <w:pPr>
        <w:jc w:val="both"/>
        <w:rPr>
          <w:sz w:val="36"/>
          <w:szCs w:val="32"/>
        </w:rPr>
      </w:pPr>
      <w:r w:rsidRPr="006B576A">
        <w:rPr>
          <w:noProof/>
          <w:sz w:val="36"/>
          <w:szCs w:val="32"/>
          <w:lang w:eastAsia="ru-RU"/>
        </w:rPr>
        <w:drawing>
          <wp:inline distT="0" distB="0" distL="0" distR="0">
            <wp:extent cx="2422008" cy="3066592"/>
            <wp:effectExtent l="114300" t="76200" r="92592" b="76658"/>
            <wp:docPr id="14" name="Рисунок 14" descr="D:\гидропоника\1674698218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гидропоника\1674698218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 r="2975" b="9248"/>
                    <a:stretch/>
                  </pic:blipFill>
                  <pic:spPr bwMode="auto">
                    <a:xfrm>
                      <a:off x="0" y="0"/>
                      <a:ext cx="2434650" cy="3082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6B576A">
        <w:rPr>
          <w:noProof/>
          <w:lang w:eastAsia="ru-RU"/>
        </w:rPr>
        <w:t xml:space="preserve"> </w:t>
      </w:r>
      <w:r w:rsidRPr="006B576A">
        <w:rPr>
          <w:noProof/>
          <w:sz w:val="36"/>
          <w:szCs w:val="32"/>
          <w:lang w:eastAsia="ru-RU"/>
        </w:rPr>
        <w:drawing>
          <wp:inline distT="0" distB="0" distL="0" distR="0">
            <wp:extent cx="2499685" cy="3067752"/>
            <wp:effectExtent l="114300" t="76200" r="91115" b="75498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6"/>
                    <a:stretch/>
                  </pic:blipFill>
                  <pic:spPr bwMode="auto">
                    <a:xfrm>
                      <a:off x="0" y="0"/>
                      <a:ext cx="2498996" cy="3066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62457" w:rsidRPr="00D0497A" w:rsidRDefault="00562457" w:rsidP="009B2F88">
      <w:pPr>
        <w:jc w:val="both"/>
        <w:rPr>
          <w:sz w:val="36"/>
          <w:szCs w:val="32"/>
        </w:rPr>
      </w:pPr>
      <w:r>
        <w:rPr>
          <w:sz w:val="36"/>
          <w:szCs w:val="32"/>
        </w:rPr>
        <w:t>По наблюдениям мы убедились, что метод гидропоники действует.</w:t>
      </w:r>
      <w:r w:rsidR="006B576A">
        <w:rPr>
          <w:sz w:val="36"/>
          <w:szCs w:val="32"/>
        </w:rPr>
        <w:t xml:space="preserve"> </w:t>
      </w:r>
      <w:r w:rsidR="00EE1EB7">
        <w:rPr>
          <w:sz w:val="36"/>
          <w:szCs w:val="32"/>
        </w:rPr>
        <w:t>Наши растения заметно выросли.</w:t>
      </w:r>
    </w:p>
    <w:p w:rsidR="00C34F1D" w:rsidRDefault="00C34F1D" w:rsidP="009B2F88">
      <w:pPr>
        <w:jc w:val="both"/>
        <w:rPr>
          <w:b/>
          <w:sz w:val="36"/>
          <w:szCs w:val="32"/>
        </w:rPr>
      </w:pPr>
    </w:p>
    <w:p w:rsidR="00C34F1D" w:rsidRDefault="00C34F1D" w:rsidP="00C34F1D">
      <w:pPr>
        <w:jc w:val="center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4852337" cy="3640163"/>
            <wp:effectExtent l="76200" t="76200" r="119713" b="74587"/>
            <wp:docPr id="6" name="Рисунок 1" descr="C:\Users\HP\Desktop\папка моя\IMG-202302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апка моя\IMG-20230206-WA003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13" cy="36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5D19" w:rsidRPr="00D0497A" w:rsidRDefault="0092129F" w:rsidP="009B2F88">
      <w:pPr>
        <w:jc w:val="both"/>
        <w:rPr>
          <w:sz w:val="36"/>
          <w:szCs w:val="32"/>
        </w:rPr>
      </w:pPr>
      <w:r w:rsidRPr="006B576A">
        <w:rPr>
          <w:b/>
          <w:sz w:val="36"/>
          <w:szCs w:val="32"/>
        </w:rPr>
        <w:t>В</w:t>
      </w:r>
      <w:r w:rsidR="006B576A" w:rsidRPr="006B576A">
        <w:rPr>
          <w:b/>
          <w:sz w:val="36"/>
          <w:szCs w:val="32"/>
        </w:rPr>
        <w:t>ывод</w:t>
      </w:r>
      <w:r>
        <w:rPr>
          <w:sz w:val="36"/>
          <w:szCs w:val="32"/>
        </w:rPr>
        <w:t xml:space="preserve">: </w:t>
      </w:r>
      <w:r w:rsidR="00015D19" w:rsidRPr="00D0497A">
        <w:rPr>
          <w:sz w:val="36"/>
          <w:szCs w:val="32"/>
        </w:rPr>
        <w:t>растениям</w:t>
      </w:r>
      <w:r>
        <w:rPr>
          <w:sz w:val="36"/>
          <w:szCs w:val="32"/>
        </w:rPr>
        <w:t xml:space="preserve"> для роста</w:t>
      </w:r>
      <w:r w:rsidR="00015D19" w:rsidRPr="00D0497A">
        <w:rPr>
          <w:sz w:val="36"/>
          <w:szCs w:val="32"/>
        </w:rPr>
        <w:t xml:space="preserve"> нужна не почва, а вода.</w:t>
      </w:r>
    </w:p>
    <w:p w:rsidR="00015D19" w:rsidRPr="00D0497A" w:rsidRDefault="00015D19" w:rsidP="00C34F1D">
      <w:pPr>
        <w:jc w:val="both"/>
        <w:rPr>
          <w:sz w:val="36"/>
          <w:szCs w:val="32"/>
        </w:rPr>
      </w:pPr>
    </w:p>
    <w:p w:rsidR="00015D19" w:rsidRPr="00D0497A" w:rsidRDefault="00015D19" w:rsidP="009B2F88">
      <w:pPr>
        <w:ind w:firstLine="708"/>
        <w:jc w:val="both"/>
        <w:rPr>
          <w:sz w:val="36"/>
          <w:szCs w:val="32"/>
        </w:rPr>
      </w:pPr>
      <w:r w:rsidRPr="00D0497A">
        <w:rPr>
          <w:sz w:val="36"/>
          <w:szCs w:val="32"/>
        </w:rPr>
        <w:t xml:space="preserve">Гидропоника у нас заменяет почву </w:t>
      </w:r>
      <w:proofErr w:type="gramStart"/>
      <w:r w:rsidRPr="00D0497A">
        <w:rPr>
          <w:sz w:val="36"/>
          <w:szCs w:val="32"/>
        </w:rPr>
        <w:t>враз</w:t>
      </w:r>
      <w:proofErr w:type="gramEnd"/>
      <w:r w:rsidRPr="00D0497A">
        <w:rPr>
          <w:sz w:val="36"/>
          <w:szCs w:val="32"/>
        </w:rPr>
        <w:t>!</w:t>
      </w:r>
    </w:p>
    <w:p w:rsidR="00015D19" w:rsidRPr="00D0497A" w:rsidRDefault="00015D19" w:rsidP="009B2F88">
      <w:pPr>
        <w:ind w:firstLine="708"/>
        <w:jc w:val="both"/>
        <w:rPr>
          <w:sz w:val="36"/>
          <w:szCs w:val="32"/>
        </w:rPr>
      </w:pPr>
      <w:r w:rsidRPr="00D0497A">
        <w:rPr>
          <w:sz w:val="36"/>
          <w:szCs w:val="32"/>
        </w:rPr>
        <w:t>Зелень здесь растет прекрасно</w:t>
      </w:r>
      <w:r w:rsidR="00C34F1D">
        <w:rPr>
          <w:sz w:val="36"/>
          <w:szCs w:val="32"/>
        </w:rPr>
        <w:t xml:space="preserve">: </w:t>
      </w:r>
      <w:r w:rsidRPr="00D0497A">
        <w:rPr>
          <w:sz w:val="36"/>
          <w:szCs w:val="32"/>
        </w:rPr>
        <w:t>эффективно, безопасно.</w:t>
      </w:r>
    </w:p>
    <w:p w:rsidR="00015D19" w:rsidRPr="00D0497A" w:rsidRDefault="00015D19" w:rsidP="009B2F88">
      <w:pPr>
        <w:ind w:firstLine="708"/>
        <w:jc w:val="both"/>
        <w:rPr>
          <w:sz w:val="36"/>
          <w:szCs w:val="32"/>
        </w:rPr>
      </w:pPr>
      <w:r w:rsidRPr="00D0497A">
        <w:rPr>
          <w:sz w:val="36"/>
          <w:szCs w:val="32"/>
        </w:rPr>
        <w:t>Нам для этого нужна лишь волшебница - вода.</w:t>
      </w:r>
    </w:p>
    <w:p w:rsidR="00015D19" w:rsidRPr="00D0497A" w:rsidRDefault="00015D19" w:rsidP="009B2F88">
      <w:pPr>
        <w:jc w:val="both"/>
        <w:rPr>
          <w:sz w:val="36"/>
          <w:szCs w:val="32"/>
        </w:rPr>
      </w:pPr>
    </w:p>
    <w:p w:rsidR="00015D19" w:rsidRPr="00D0497A" w:rsidRDefault="00015D19" w:rsidP="009B2F88">
      <w:pPr>
        <w:ind w:firstLine="708"/>
        <w:jc w:val="both"/>
        <w:rPr>
          <w:sz w:val="36"/>
          <w:szCs w:val="32"/>
        </w:rPr>
      </w:pPr>
    </w:p>
    <w:p w:rsidR="00876073" w:rsidRDefault="003D72C2" w:rsidP="009B2F88">
      <w:pPr>
        <w:jc w:val="both"/>
      </w:pPr>
    </w:p>
    <w:sectPr w:rsidR="00876073" w:rsidSect="00E86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5430"/>
    <w:multiLevelType w:val="hybridMultilevel"/>
    <w:tmpl w:val="F8FA4716"/>
    <w:lvl w:ilvl="0" w:tplc="7916BF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966A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1CE04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AE8376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DBED4E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EE2D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7D63C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16881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8AAA5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B113FA"/>
    <w:multiLevelType w:val="hybridMultilevel"/>
    <w:tmpl w:val="A6CEB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5D19"/>
    <w:rsid w:val="00015D19"/>
    <w:rsid w:val="000A4D53"/>
    <w:rsid w:val="000B7142"/>
    <w:rsid w:val="003D72C2"/>
    <w:rsid w:val="003F136F"/>
    <w:rsid w:val="004C67E1"/>
    <w:rsid w:val="004E5C37"/>
    <w:rsid w:val="00562457"/>
    <w:rsid w:val="006A57CC"/>
    <w:rsid w:val="006B576A"/>
    <w:rsid w:val="008F5D05"/>
    <w:rsid w:val="0092129F"/>
    <w:rsid w:val="00965B57"/>
    <w:rsid w:val="00982764"/>
    <w:rsid w:val="009B2F88"/>
    <w:rsid w:val="00AD4F93"/>
    <w:rsid w:val="00AE2852"/>
    <w:rsid w:val="00BC7E58"/>
    <w:rsid w:val="00C34F1D"/>
    <w:rsid w:val="00D0497A"/>
    <w:rsid w:val="00E04560"/>
    <w:rsid w:val="00E86008"/>
    <w:rsid w:val="00EE1EB7"/>
    <w:rsid w:val="00FF3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7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5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B5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D72C2"/>
    <w:pPr>
      <w:spacing w:after="0" w:line="240" w:lineRule="auto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D72C2"/>
    <w:rPr>
      <w:rFonts w:asciiTheme="minorHAnsi" w:eastAsiaTheme="minorEastAsia" w:hAnsiTheme="minorHAnsi" w:cstheme="minorBid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32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microsoft.com/office/2007/relationships/hdphoto" Target="media/hdphoto10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190236-E791-472D-8588-DDCA38348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Старший воспитатель МБДОУ «Детский сад № 10»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«Чудеса гидропоники»</dc:title>
  <dc:creator>Буслова Ольга Сергеевна</dc:creator>
  <cp:lastModifiedBy>DetSad</cp:lastModifiedBy>
  <cp:revision>7</cp:revision>
  <cp:lastPrinted>2023-02-06T22:30:00Z</cp:lastPrinted>
  <dcterms:created xsi:type="dcterms:W3CDTF">2023-01-26T05:03:00Z</dcterms:created>
  <dcterms:modified xsi:type="dcterms:W3CDTF">2025-04-07T09:34:00Z</dcterms:modified>
</cp:coreProperties>
</file>